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1D2FCC" w:rsidP="007D501D">
      <w:pPr>
        <w:rPr>
          <w:sz w:val="20"/>
          <w:szCs w:val="20"/>
        </w:rPr>
      </w:pPr>
      <w:r>
        <w:rPr>
          <w:sz w:val="28"/>
          <w:szCs w:val="28"/>
        </w:rPr>
        <w:t>01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</w:t>
      </w:r>
      <w:r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="005969E5">
        <w:rPr>
          <w:sz w:val="28"/>
          <w:szCs w:val="28"/>
        </w:rPr>
        <w:t>3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</w:t>
      </w:r>
      <w:r w:rsidR="005969E5">
        <w:rPr>
          <w:b/>
          <w:bCs/>
          <w:sz w:val="28"/>
        </w:rPr>
        <w:t>5</w:t>
      </w:r>
    </w:p>
    <w:p w:rsidR="007D501D" w:rsidRDefault="005969E5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Корабельникова Сергея Васильевича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</w:t>
      </w:r>
      <w:r w:rsidR="005969E5">
        <w:rPr>
          <w:sz w:val="28"/>
          <w:szCs w:val="28"/>
        </w:rPr>
        <w:t>5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5969E5">
        <w:rPr>
          <w:sz w:val="28"/>
          <w:szCs w:val="28"/>
        </w:rPr>
        <w:t>5</w:t>
      </w:r>
      <w:r w:rsidR="0080572C">
        <w:rPr>
          <w:sz w:val="28"/>
          <w:szCs w:val="28"/>
        </w:rPr>
        <w:t xml:space="preserve"> </w:t>
      </w:r>
      <w:r w:rsidR="005969E5">
        <w:rPr>
          <w:sz w:val="28"/>
          <w:szCs w:val="28"/>
        </w:rPr>
        <w:t>Корабельникова Сергея Васильевича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5969E5">
        <w:rPr>
          <w:rFonts w:ascii="Times New Roman CYR" w:hAnsi="Times New Roman CYR"/>
          <w:sz w:val="28"/>
          <w:szCs w:val="28"/>
        </w:rPr>
        <w:t>19</w:t>
      </w:r>
      <w:r w:rsidR="001D2FCC">
        <w:rPr>
          <w:rFonts w:ascii="Times New Roman CYR" w:hAnsi="Times New Roman CYR"/>
          <w:sz w:val="28"/>
          <w:szCs w:val="28"/>
        </w:rPr>
        <w:t>.</w:t>
      </w:r>
      <w:r w:rsidR="005969E5">
        <w:rPr>
          <w:rFonts w:ascii="Times New Roman CYR" w:hAnsi="Times New Roman CYR"/>
          <w:sz w:val="28"/>
          <w:szCs w:val="28"/>
        </w:rPr>
        <w:t>10</w:t>
      </w:r>
      <w:r w:rsidR="002000F8">
        <w:rPr>
          <w:rFonts w:ascii="Times New Roman CYR" w:hAnsi="Times New Roman CYR"/>
          <w:sz w:val="28"/>
          <w:szCs w:val="28"/>
        </w:rPr>
        <w:t>.19</w:t>
      </w:r>
      <w:r w:rsidR="005969E5">
        <w:rPr>
          <w:rFonts w:ascii="Times New Roman CYR" w:hAnsi="Times New Roman CYR"/>
          <w:sz w:val="28"/>
          <w:szCs w:val="28"/>
        </w:rPr>
        <w:t>62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1D2FCC">
        <w:rPr>
          <w:rFonts w:ascii="Times New Roman CYR" w:hAnsi="Times New Roman CYR"/>
          <w:color w:val="000000"/>
          <w:sz w:val="28"/>
          <w:szCs w:val="28"/>
        </w:rPr>
        <w:t>врача-</w:t>
      </w:r>
      <w:r w:rsidR="005969E5">
        <w:rPr>
          <w:rFonts w:ascii="Times New Roman CYR" w:hAnsi="Times New Roman CYR"/>
          <w:color w:val="000000"/>
          <w:sz w:val="28"/>
          <w:szCs w:val="28"/>
        </w:rPr>
        <w:t>инфекциониста</w:t>
      </w:r>
      <w:r w:rsidR="001D2FCC">
        <w:rPr>
          <w:rFonts w:ascii="Times New Roman CYR" w:hAnsi="Times New Roman CYR"/>
          <w:color w:val="000000"/>
          <w:sz w:val="28"/>
          <w:szCs w:val="28"/>
        </w:rPr>
        <w:t xml:space="preserve"> ГУЗ «</w:t>
      </w:r>
      <w:r w:rsidR="005969E5">
        <w:rPr>
          <w:rFonts w:ascii="Times New Roman CYR" w:hAnsi="Times New Roman CYR"/>
          <w:color w:val="000000"/>
          <w:sz w:val="28"/>
          <w:szCs w:val="28"/>
        </w:rPr>
        <w:t>Липецкая</w:t>
      </w:r>
      <w:r w:rsidR="001D2FCC">
        <w:rPr>
          <w:rFonts w:ascii="Times New Roman CYR" w:hAnsi="Times New Roman CYR"/>
          <w:color w:val="000000"/>
          <w:sz w:val="28"/>
          <w:szCs w:val="28"/>
        </w:rPr>
        <w:t xml:space="preserve"> областн</w:t>
      </w:r>
      <w:r w:rsidR="005969E5">
        <w:rPr>
          <w:rFonts w:ascii="Times New Roman CYR" w:hAnsi="Times New Roman CYR"/>
          <w:color w:val="000000"/>
          <w:sz w:val="28"/>
          <w:szCs w:val="28"/>
        </w:rPr>
        <w:t>ая</w:t>
      </w:r>
      <w:r w:rsidR="001D2FCC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5969E5">
        <w:rPr>
          <w:rFonts w:ascii="Times New Roman CYR" w:hAnsi="Times New Roman CYR"/>
          <w:color w:val="000000"/>
          <w:sz w:val="28"/>
          <w:szCs w:val="28"/>
        </w:rPr>
        <w:t>клиническая инфекционная больница</w:t>
      </w:r>
      <w:r w:rsidR="001D2FCC">
        <w:rPr>
          <w:rFonts w:ascii="Times New Roman CYR" w:hAnsi="Times New Roman CYR"/>
          <w:color w:val="000000"/>
          <w:sz w:val="28"/>
          <w:szCs w:val="28"/>
        </w:rPr>
        <w:t>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5969E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969E5">
        <w:rPr>
          <w:sz w:val="28"/>
          <w:szCs w:val="28"/>
        </w:rPr>
        <w:t>Корабельникову Сергею Васильевичу</w:t>
      </w:r>
      <w:bookmarkStart w:id="0" w:name="_GoBack"/>
      <w:bookmarkEnd w:id="0"/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363EF"/>
    <w:rsid w:val="00052322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969E5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079CA"/>
  <w15:docId w15:val="{AF9668EB-D70D-4240-9E22-E7C1D20B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1337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RePack by Diakov</cp:lastModifiedBy>
  <cp:revision>3</cp:revision>
  <cp:lastPrinted>2015-02-05T14:15:00Z</cp:lastPrinted>
  <dcterms:created xsi:type="dcterms:W3CDTF">2019-07-02T06:21:00Z</dcterms:created>
  <dcterms:modified xsi:type="dcterms:W3CDTF">2019-07-02T06:23:00Z</dcterms:modified>
</cp:coreProperties>
</file>