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CA1" w:rsidRPr="000E0B4D" w:rsidRDefault="00120CA1" w:rsidP="00120CA1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120CA1" w:rsidRPr="000E0B4D" w:rsidRDefault="00120CA1" w:rsidP="00120CA1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120CA1" w:rsidRPr="000E0B4D" w:rsidRDefault="00120CA1" w:rsidP="00120CA1">
      <w:pPr>
        <w:rPr>
          <w:i/>
          <w:sz w:val="28"/>
          <w:szCs w:val="28"/>
        </w:rPr>
      </w:pPr>
    </w:p>
    <w:p w:rsidR="00120CA1" w:rsidRPr="000E0B4D" w:rsidRDefault="00120CA1" w:rsidP="00120CA1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120CA1" w:rsidRPr="000E0B4D" w:rsidRDefault="00120CA1" w:rsidP="00120CA1">
      <w:pPr>
        <w:jc w:val="center"/>
        <w:rPr>
          <w:b/>
        </w:rPr>
      </w:pPr>
    </w:p>
    <w:p w:rsidR="00120CA1" w:rsidRPr="000E0B4D" w:rsidRDefault="00120CA1" w:rsidP="00120CA1">
      <w:pPr>
        <w:rPr>
          <w:sz w:val="28"/>
        </w:rPr>
      </w:pPr>
      <w:r>
        <w:rPr>
          <w:sz w:val="28"/>
        </w:rPr>
        <w:t>2</w:t>
      </w:r>
      <w:r w:rsidR="00146F28">
        <w:rPr>
          <w:sz w:val="28"/>
        </w:rPr>
        <w:t>3</w:t>
      </w:r>
      <w:r w:rsidRPr="000E0B4D">
        <w:rPr>
          <w:sz w:val="28"/>
        </w:rPr>
        <w:t xml:space="preserve"> </w:t>
      </w:r>
      <w:r>
        <w:rPr>
          <w:sz w:val="28"/>
        </w:rPr>
        <w:t>марта</w:t>
      </w:r>
      <w:r w:rsidRPr="000E0B4D">
        <w:rPr>
          <w:sz w:val="28"/>
        </w:rPr>
        <w:t xml:space="preserve"> 202</w:t>
      </w:r>
      <w:r w:rsidR="00146F28">
        <w:rPr>
          <w:sz w:val="28"/>
        </w:rPr>
        <w:t>3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>
        <w:rPr>
          <w:sz w:val="28"/>
        </w:rPr>
        <w:t xml:space="preserve">   </w:t>
      </w:r>
      <w:r>
        <w:rPr>
          <w:sz w:val="28"/>
        </w:rPr>
        <w:tab/>
        <w:t xml:space="preserve">                        № 3</w:t>
      </w:r>
      <w:r w:rsidR="00146F28">
        <w:rPr>
          <w:sz w:val="28"/>
        </w:rPr>
        <w:t>8</w:t>
      </w:r>
      <w:r w:rsidRPr="000E0B4D">
        <w:rPr>
          <w:sz w:val="28"/>
        </w:rPr>
        <w:t>/</w:t>
      </w:r>
      <w:r w:rsidR="00146F28">
        <w:rPr>
          <w:sz w:val="28"/>
        </w:rPr>
        <w:t>301</w:t>
      </w:r>
    </w:p>
    <w:p w:rsidR="00120CA1" w:rsidRPr="000E0B4D" w:rsidRDefault="00120CA1" w:rsidP="00120CA1">
      <w:pPr>
        <w:rPr>
          <w:sz w:val="28"/>
        </w:rPr>
      </w:pPr>
    </w:p>
    <w:p w:rsidR="00120CA1" w:rsidRDefault="00120CA1" w:rsidP="00120CA1">
      <w:pPr>
        <w:jc w:val="center"/>
        <w:rPr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120CA1" w:rsidRPr="00226CC9" w:rsidRDefault="00120CA1" w:rsidP="00120CA1">
      <w:pPr>
        <w:jc w:val="center"/>
        <w:rPr>
          <w:i/>
          <w:sz w:val="28"/>
          <w:szCs w:val="28"/>
        </w:rPr>
      </w:pPr>
    </w:p>
    <w:p w:rsidR="003F6EF5" w:rsidRDefault="003F6EF5" w:rsidP="003F6EF5">
      <w:pPr>
        <w:ind w:firstLine="709"/>
        <w:jc w:val="center"/>
        <w:rPr>
          <w:b/>
          <w:sz w:val="28"/>
        </w:rPr>
      </w:pPr>
      <w:r w:rsidRPr="00676634">
        <w:rPr>
          <w:b/>
          <w:sz w:val="28"/>
          <w:szCs w:val="28"/>
        </w:rPr>
        <w:t xml:space="preserve">О подведении итогов </w:t>
      </w:r>
      <w:r>
        <w:rPr>
          <w:b/>
          <w:sz w:val="28"/>
          <w:szCs w:val="28"/>
        </w:rPr>
        <w:t xml:space="preserve">муниципального этапа </w:t>
      </w:r>
      <w:r w:rsidRPr="00676634">
        <w:rPr>
          <w:b/>
          <w:sz w:val="28"/>
          <w:szCs w:val="28"/>
        </w:rPr>
        <w:t xml:space="preserve">областного конкурса </w:t>
      </w:r>
      <w:r>
        <w:rPr>
          <w:b/>
          <w:sz w:val="28"/>
        </w:rPr>
        <w:t xml:space="preserve">детских рисунков «Выбираем счастливое детство» </w:t>
      </w:r>
      <w:r w:rsidR="00120CA1">
        <w:rPr>
          <w:b/>
          <w:sz w:val="28"/>
        </w:rPr>
        <w:br/>
        <w:t>на территории Советского округа города Липецка</w:t>
      </w:r>
    </w:p>
    <w:p w:rsidR="003F6EF5" w:rsidRPr="00676634" w:rsidRDefault="003F6EF5" w:rsidP="003F6EF5">
      <w:pPr>
        <w:jc w:val="center"/>
        <w:rPr>
          <w:b/>
          <w:sz w:val="28"/>
          <w:szCs w:val="28"/>
        </w:rPr>
      </w:pP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В соответствии с постановлением избирательной комиссии Липецкой области № </w:t>
      </w:r>
      <w:r w:rsidR="00146F28">
        <w:rPr>
          <w:sz w:val="28"/>
          <w:szCs w:val="28"/>
        </w:rPr>
        <w:t>18/198-7</w:t>
      </w:r>
      <w:r w:rsidRPr="003C1005">
        <w:rPr>
          <w:sz w:val="28"/>
          <w:szCs w:val="28"/>
        </w:rPr>
        <w:t xml:space="preserve"> от </w:t>
      </w:r>
      <w:r>
        <w:rPr>
          <w:sz w:val="28"/>
          <w:szCs w:val="28"/>
        </w:rPr>
        <w:t>2</w:t>
      </w:r>
      <w:r w:rsidR="00146F28">
        <w:rPr>
          <w:sz w:val="28"/>
          <w:szCs w:val="28"/>
        </w:rPr>
        <w:t>7 января 2023</w:t>
      </w:r>
      <w:r w:rsidRPr="003C1005">
        <w:rPr>
          <w:sz w:val="28"/>
          <w:szCs w:val="28"/>
        </w:rPr>
        <w:t xml:space="preserve"> года «О проведении областного конкурса </w:t>
      </w:r>
      <w:r>
        <w:rPr>
          <w:sz w:val="28"/>
          <w:szCs w:val="28"/>
        </w:rPr>
        <w:t xml:space="preserve">детских рисунков </w:t>
      </w:r>
      <w:r w:rsidRPr="003C1005">
        <w:rPr>
          <w:sz w:val="28"/>
          <w:szCs w:val="28"/>
        </w:rPr>
        <w:t>«</w:t>
      </w:r>
      <w:r>
        <w:rPr>
          <w:sz w:val="28"/>
          <w:szCs w:val="28"/>
        </w:rPr>
        <w:t>Выбираем счастливое детство</w:t>
      </w:r>
      <w:r w:rsidRPr="003C100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C1005">
        <w:rPr>
          <w:sz w:val="28"/>
          <w:szCs w:val="28"/>
        </w:rPr>
        <w:t xml:space="preserve">(далее - Конкурс) и протоколом заседания комиссии по подведению итогов Конкурса </w:t>
      </w:r>
      <w:r w:rsidR="00D420E1">
        <w:rPr>
          <w:sz w:val="28"/>
          <w:szCs w:val="28"/>
        </w:rPr>
        <w:br/>
      </w:r>
      <w:r>
        <w:rPr>
          <w:sz w:val="28"/>
          <w:szCs w:val="28"/>
        </w:rPr>
        <w:t xml:space="preserve">от </w:t>
      </w:r>
      <w:r w:rsidR="00146F28">
        <w:rPr>
          <w:sz w:val="28"/>
          <w:szCs w:val="28"/>
        </w:rPr>
        <w:t>22</w:t>
      </w:r>
      <w:r w:rsidR="00120CA1">
        <w:rPr>
          <w:sz w:val="28"/>
          <w:szCs w:val="28"/>
        </w:rPr>
        <w:t xml:space="preserve"> м</w:t>
      </w:r>
      <w:r>
        <w:rPr>
          <w:sz w:val="28"/>
          <w:szCs w:val="28"/>
        </w:rPr>
        <w:t>арта 202</w:t>
      </w:r>
      <w:r w:rsidR="00146F28">
        <w:rPr>
          <w:sz w:val="28"/>
          <w:szCs w:val="28"/>
        </w:rPr>
        <w:t>3</w:t>
      </w:r>
      <w:r>
        <w:rPr>
          <w:sz w:val="28"/>
          <w:szCs w:val="28"/>
        </w:rPr>
        <w:t xml:space="preserve"> года (приложение</w:t>
      </w:r>
      <w:r w:rsidRPr="003C100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территориальная </w:t>
      </w:r>
      <w:r w:rsidRPr="003C1005">
        <w:rPr>
          <w:sz w:val="28"/>
          <w:szCs w:val="28"/>
        </w:rPr>
        <w:t>избирательная комиссия</w:t>
      </w:r>
      <w:r w:rsidR="00EB000D">
        <w:rPr>
          <w:sz w:val="28"/>
          <w:szCs w:val="28"/>
        </w:rPr>
        <w:t xml:space="preserve"> </w:t>
      </w:r>
      <w:r w:rsidR="00120CA1">
        <w:rPr>
          <w:sz w:val="28"/>
          <w:szCs w:val="28"/>
        </w:rPr>
        <w:t>Советского округа города Липецка</w:t>
      </w:r>
      <w:r w:rsidRPr="003C1005">
        <w:rPr>
          <w:sz w:val="28"/>
          <w:szCs w:val="28"/>
        </w:rPr>
        <w:t xml:space="preserve"> </w:t>
      </w:r>
      <w:r w:rsidRPr="003C1005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3F6EF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>
        <w:rPr>
          <w:sz w:val="28"/>
          <w:szCs w:val="28"/>
        </w:rPr>
        <w:t xml:space="preserve">муниципального этапа </w:t>
      </w:r>
      <w:r w:rsidRPr="003C1005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</w:t>
      </w:r>
      <w:r w:rsidR="00120CA1">
        <w:rPr>
          <w:sz w:val="28"/>
          <w:szCs w:val="28"/>
        </w:rPr>
        <w:t>на территории Советского округа города Липецка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работы, </w:t>
      </w:r>
      <w:r w:rsidR="00D45D66">
        <w:rPr>
          <w:sz w:val="28"/>
          <w:szCs w:val="28"/>
        </w:rPr>
        <w:t>выполненные</w:t>
      </w:r>
      <w:r>
        <w:rPr>
          <w:sz w:val="28"/>
          <w:szCs w:val="28"/>
        </w:rPr>
        <w:t xml:space="preserve"> победителями</w:t>
      </w:r>
      <w:bookmarkStart w:id="0" w:name="_GoBack"/>
      <w:bookmarkEnd w:id="0"/>
      <w:r>
        <w:rPr>
          <w:sz w:val="28"/>
          <w:szCs w:val="28"/>
        </w:rPr>
        <w:t xml:space="preserve"> в каждой возрастной категории, в избирательную комиссию Липецкой области</w:t>
      </w:r>
      <w:r w:rsidR="00EB000D">
        <w:rPr>
          <w:sz w:val="28"/>
          <w:szCs w:val="28"/>
        </w:rPr>
        <w:t>.</w:t>
      </w:r>
    </w:p>
    <w:p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120CA1">
        <w:rPr>
          <w:sz w:val="28"/>
          <w:szCs w:val="28"/>
        </w:rPr>
        <w:t>Советского округа города Липецка</w:t>
      </w:r>
      <w:r w:rsidR="00120CA1" w:rsidRPr="00844E78">
        <w:rPr>
          <w:sz w:val="28"/>
          <w:szCs w:val="28"/>
        </w:rPr>
        <w:t xml:space="preserve"> </w:t>
      </w:r>
      <w:r w:rsidRPr="00844E78">
        <w:rPr>
          <w:sz w:val="28"/>
          <w:szCs w:val="28"/>
        </w:rPr>
        <w:t>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28"/>
          <w:szCs w:val="28"/>
        </w:rPr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120CA1" w:rsidRPr="000E0B4D" w:rsidTr="00EA2FDF">
        <w:tc>
          <w:tcPr>
            <w:tcW w:w="5293" w:type="dxa"/>
          </w:tcPr>
          <w:p w:rsidR="00120CA1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Председатель территориальной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Секретарь  территориальной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Е.В. Чейкина</w:t>
            </w: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120CA1" w:rsidRPr="000E0B4D" w:rsidRDefault="00120CA1" w:rsidP="00EA2FDF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Т.А. Маричева</w:t>
            </w:r>
          </w:p>
        </w:tc>
      </w:tr>
    </w:tbl>
    <w:p w:rsidR="003F6EF5" w:rsidRPr="00676634" w:rsidRDefault="003F6EF5" w:rsidP="003F6EF5">
      <w:pPr>
        <w:spacing w:line="276" w:lineRule="auto"/>
        <w:jc w:val="both"/>
        <w:rPr>
          <w:b/>
          <w:color w:val="000000"/>
          <w:sz w:val="16"/>
          <w:szCs w:val="16"/>
        </w:rPr>
      </w:pPr>
    </w:p>
    <w:sectPr w:rsidR="003F6EF5" w:rsidRPr="00676634" w:rsidSect="00864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F6EF5"/>
    <w:rsid w:val="000605BE"/>
    <w:rsid w:val="00120CA1"/>
    <w:rsid w:val="00146F28"/>
    <w:rsid w:val="003F6EF5"/>
    <w:rsid w:val="00696123"/>
    <w:rsid w:val="00864B74"/>
    <w:rsid w:val="009B6E9B"/>
    <w:rsid w:val="00D420E1"/>
    <w:rsid w:val="00D45D66"/>
    <w:rsid w:val="00E2551F"/>
    <w:rsid w:val="00EB000D"/>
    <w:rsid w:val="00F6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6</cp:revision>
  <dcterms:created xsi:type="dcterms:W3CDTF">2022-03-17T06:56:00Z</dcterms:created>
  <dcterms:modified xsi:type="dcterms:W3CDTF">2023-03-16T12:02:00Z</dcterms:modified>
</cp:coreProperties>
</file>